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er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xmlns:wp14="http://schemas.microsoft.com/office/word/2010/wordml" w14:paraId="672A6659" wp14:textId="77777777">
      <w:pPr>
        <w:pStyle w:val="Normal"/>
        <w:spacing w:before="0" w:after="20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 xmlns:wp14="http://schemas.microsoft.com/office/word/2010/wordml" w14:paraId="0627C859" wp14:textId="77777777">
      <w:pPr>
        <w:pStyle w:val="Normal"/>
        <w:spacing w:before="0" w:after="20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REGULAMIN</w:t>
      </w:r>
    </w:p>
    <w:p xmlns:wp14="http://schemas.microsoft.com/office/word/2010/wordml" w14:paraId="70238275" wp14:textId="77777777">
      <w:pPr>
        <w:pStyle w:val="Normal"/>
        <w:widowControl w:val="false"/>
        <w:numPr>
          <w:ilvl w:val="0"/>
          <w:numId w:val="11"/>
        </w:numPr>
        <w:suppressAutoHyphens w:val="true"/>
        <w:spacing w:before="0" w:after="0" w:line="36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XVII Regionalnego Konkursu Piosenki </w:t>
      </w: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Odpowie Ci wiatr…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xmlns:wp14="http://schemas.microsoft.com/office/word/2010/wordml" w14:paraId="1F27CDCF" wp14:textId="77777777">
      <w:pPr>
        <w:pStyle w:val="Normal"/>
        <w:widowControl w:val="false"/>
        <w:numPr>
          <w:ilvl w:val="0"/>
          <w:numId w:val="8"/>
        </w:numPr>
        <w:suppressAutoHyphens w:val="true"/>
        <w:spacing w:before="0" w:after="0" w:line="360" w:lineRule="auto"/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(W hołdzie Świętemu Janowi Pawłowi II)</w:t>
      </w:r>
    </w:p>
    <w:p xmlns:wp14="http://schemas.microsoft.com/office/word/2010/wordml" w14:paraId="0A37501D" wp14:textId="77777777">
      <w:pPr>
        <w:pStyle w:val="NoSpacing"/>
        <w:rPr>
          <w:rFonts w:eastAsia="Times New Roman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Times New Roman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 xmlns:wp14="http://schemas.microsoft.com/office/word/2010/wordml" w14:paraId="1283B3DA" wp14:textId="77777777">
      <w:pPr>
        <w:pStyle w:val="Normal"/>
        <w:suppressAutoHyphens w:val="true"/>
        <w:spacing w:before="0"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ORGANIZATORZY:</w:t>
      </w:r>
    </w:p>
    <w:p xmlns:wp14="http://schemas.microsoft.com/office/word/2010/wordml" w14:paraId="5DAB6C7B" wp14:textId="77777777">
      <w:pPr>
        <w:pStyle w:val="Normal"/>
        <w:spacing w:before="0"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 xmlns:wp14="http://schemas.microsoft.com/office/word/2010/wordml" w14:paraId="6D6B75BB" wp14:textId="77777777">
      <w:pPr>
        <w:pStyle w:val="ListParagraph"/>
        <w:numPr>
          <w:ilvl w:val="0"/>
          <w:numId w:val="1"/>
        </w:numPr>
        <w:suppressAutoHyphens w:val="true"/>
        <w:spacing w:before="0" w:after="0" w:line="240" w:lineRule="auto"/>
        <w:contextualSpacing/>
        <w:rPr>
          <w:rFonts w:ascii="Times New Roman" w:hAnsi="Times New Roman" w:eastAsia="Times New Roman" w:cs="Times New Roman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Szkoła Podstawowa Nr 12 im. Zygmunta Glogera w Białymstoku</w:t>
      </w:r>
    </w:p>
    <w:p xmlns:wp14="http://schemas.microsoft.com/office/word/2010/wordml" w14:paraId="4E7BFB26" wp14:textId="77777777">
      <w:pPr>
        <w:pStyle w:val="ListParagraph"/>
        <w:suppressAutoHyphens w:val="true"/>
        <w:spacing w:before="0" w:after="0" w:line="240" w:lineRule="auto"/>
        <w:contextualSpacing/>
        <w:rPr>
          <w:rFonts w:ascii="Times New Roman" w:hAnsi="Times New Roman" w:eastAsia="Times New Roman" w:cs="Times New Roman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ul. Komisji Edukacji Narodowej 1A tel. 85 679 38 80</w:t>
      </w:r>
    </w:p>
    <w:p xmlns:wp14="http://schemas.microsoft.com/office/word/2010/wordml" w14:paraId="02EB378F" wp14:textId="77777777">
      <w:pPr>
        <w:pStyle w:val="Normal"/>
        <w:suppressAutoHyphens w:val="true"/>
        <w:spacing w:before="0" w:after="0" w:line="240" w:lineRule="auto"/>
        <w:ind w:firstLine="708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 xmlns:wp14="http://schemas.microsoft.com/office/word/2010/wordml" w14:paraId="7AB9F96E" wp14:textId="77777777">
      <w:pPr>
        <w:pStyle w:val="ListParagraph"/>
        <w:numPr>
          <w:ilvl w:val="0"/>
          <w:numId w:val="1"/>
        </w:numPr>
        <w:suppressAutoHyphens w:val="true"/>
        <w:spacing w:before="0" w:after="0" w:line="240" w:lineRule="auto"/>
        <w:contextualSpacing/>
        <w:rPr>
          <w:rFonts w:ascii="Times New Roman" w:hAnsi="Times New Roman" w:eastAsia="Times New Roman" w:cs="Times New Roman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Fundusz Białystok Ojcu Świętemu </w:t>
      </w:r>
    </w:p>
    <w:p xmlns:wp14="http://schemas.microsoft.com/office/word/2010/wordml" w14:paraId="6A05A809" wp14:textId="77777777">
      <w:pPr>
        <w:pStyle w:val="Normal"/>
        <w:suppressAutoHyphens w:val="true"/>
        <w:spacing w:before="0" w:after="0" w:line="240" w:lineRule="auto"/>
        <w:rPr>
          <w:rFonts w:ascii="Arial Narrow" w:hAnsi="Arial Narrow" w:eastAsia="Times New Roman" w:cs="Lucida Sans Unicode"/>
          <w:b/>
          <w:bCs/>
          <w:sz w:val="24"/>
          <w:szCs w:val="20"/>
          <w:lang w:eastAsia="ar-SA"/>
        </w:rPr>
      </w:pPr>
      <w:r>
        <w:rPr>
          <w:rFonts w:ascii="Arial Narrow" w:hAnsi="Arial Narrow" w:eastAsia="Times New Roman" w:cs="Lucida Sans Unicode"/>
          <w:b/>
          <w:bCs/>
          <w:sz w:val="24"/>
          <w:szCs w:val="20"/>
          <w:lang w:eastAsia="ar-SA"/>
        </w:rPr>
      </w:r>
    </w:p>
    <w:p xmlns:wp14="http://schemas.microsoft.com/office/word/2010/wordml" w14:paraId="0F489124" wp14:textId="77777777">
      <w:pPr>
        <w:pStyle w:val="Normal"/>
        <w:suppressAutoHyphens w:val="true"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CELE KONKURSU</w:t>
      </w:r>
    </w:p>
    <w:p xmlns:wp14="http://schemas.microsoft.com/office/word/2010/wordml" w14:paraId="5A39BBE3" wp14:textId="77777777">
      <w:pPr>
        <w:pStyle w:val="Normal"/>
        <w:suppressAutoHyphens w:val="true"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16"/>
          <w:szCs w:val="1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 xmlns:wp14="http://schemas.microsoft.com/office/word/2010/wordml" w14:paraId="752B40F6" wp14:textId="77777777">
      <w:pPr>
        <w:pStyle w:val="Normal"/>
        <w:numPr>
          <w:ilvl w:val="0"/>
          <w:numId w:val="2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rozbudzanie wrażliwości na piękno rodzimej przyrody w kontekście głębokiej miłości Ojca Świętego Jana Pawła II do wędrowania po polskich szlakach i czerpania radości z poznawania ojczystych krajobrazów,</w:t>
      </w:r>
    </w:p>
    <w:p xmlns:wp14="http://schemas.microsoft.com/office/word/2010/wordml" w14:paraId="5D846DCE" wp14:textId="77777777">
      <w:pPr>
        <w:pStyle w:val="Normal"/>
        <w:numPr>
          <w:ilvl w:val="0"/>
          <w:numId w:val="2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  <w:t>rozwijanie zainteresowań i zamiłowań wokalnych oraz prezentacja dorobku muzycznego dzieci z klas 0 – III z placówek województwa podlaskiego,</w:t>
      </w:r>
    </w:p>
    <w:p xmlns:wp14="http://schemas.microsoft.com/office/word/2010/wordml" w14:paraId="756E3D9C" wp14:textId="77777777">
      <w:pPr>
        <w:pStyle w:val="Normal"/>
        <w:numPr>
          <w:ilvl w:val="0"/>
          <w:numId w:val="2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promowanie dzieci uzdolnionych muzycznie,</w:t>
      </w:r>
    </w:p>
    <w:p xmlns:wp14="http://schemas.microsoft.com/office/word/2010/wordml" w14:paraId="41C8F396" wp14:textId="77777777">
      <w:pPr>
        <w:pStyle w:val="Normal"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 xmlns:wp14="http://schemas.microsoft.com/office/word/2010/wordml" w14:paraId="68570CA1" wp14:textId="77777777">
      <w:pPr>
        <w:pStyle w:val="Normal"/>
        <w:suppressAutoHyphens w:val="true"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ADRESACI</w:t>
      </w:r>
    </w:p>
    <w:p xmlns:wp14="http://schemas.microsoft.com/office/word/2010/wordml" w14:paraId="28C3B517" wp14:textId="77777777">
      <w:pPr>
        <w:pStyle w:val="Normal"/>
        <w:numPr>
          <w:ilvl w:val="0"/>
          <w:numId w:val="3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uczniowie klas 0 - III szkół podstawowych województwa podlaskiego,  </w:t>
      </w:r>
    </w:p>
    <w:p xmlns:wp14="http://schemas.microsoft.com/office/word/2010/wordml" w14:paraId="2F308FC9" wp14:textId="77777777">
      <w:pPr>
        <w:pStyle w:val="Normal"/>
        <w:numPr>
          <w:ilvl w:val="0"/>
          <w:numId w:val="3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dzieci z oddziałów / klas „0” z podlaskich przedszkoli i zespołów szkolno - przedszkolnych.</w:t>
      </w:r>
    </w:p>
    <w:p xmlns:wp14="http://schemas.microsoft.com/office/word/2010/wordml" w14:paraId="72A3D3EC" wp14:textId="77777777">
      <w:pPr>
        <w:pStyle w:val="Normal"/>
        <w:suppressAutoHyphens w:val="true"/>
        <w:spacing w:before="0" w:after="0" w:line="240" w:lineRule="auto"/>
        <w:ind w:start="426"/>
        <w:jc w:val="both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</w:r>
    </w:p>
    <w:p xmlns:wp14="http://schemas.microsoft.com/office/word/2010/wordml" w14:paraId="015C1598" wp14:textId="77777777">
      <w:pPr>
        <w:pStyle w:val="Normal"/>
        <w:suppressAutoHyphens w:val="true"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KATEGORIE KONKURSOWE</w:t>
      </w:r>
    </w:p>
    <w:p xmlns:wp14="http://schemas.microsoft.com/office/word/2010/wordml" w14:paraId="28FCB5B1" wp14:textId="77777777">
      <w:pPr>
        <w:pStyle w:val="Normal"/>
        <w:numPr>
          <w:ilvl w:val="0"/>
          <w:numId w:val="4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  <w:t>Kategoria I - soliści</w:t>
      </w:r>
    </w:p>
    <w:p xmlns:wp14="http://schemas.microsoft.com/office/word/2010/wordml" w14:paraId="5BCB87E3" wp14:textId="77777777">
      <w:pPr>
        <w:pStyle w:val="Normal"/>
        <w:numPr>
          <w:ilvl w:val="0"/>
          <w:numId w:val="5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  <w:t>Kategoria II - duety</w:t>
      </w:r>
    </w:p>
    <w:p xmlns:wp14="http://schemas.microsoft.com/office/word/2010/wordml" w14:paraId="0D0B940D" wp14:textId="77777777">
      <w:pPr>
        <w:pStyle w:val="Normal"/>
        <w:suppressAutoHyphens w:val="true"/>
        <w:spacing w:before="0" w:after="0" w:line="240" w:lineRule="auto"/>
        <w:ind w:start="720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r>
    </w:p>
    <w:p xmlns:wp14="http://schemas.microsoft.com/office/word/2010/wordml" w14:paraId="1CF810B5" wp14:textId="77777777">
      <w:pPr>
        <w:pStyle w:val="Normal"/>
        <w:suppressAutoHyphens w:val="true"/>
        <w:spacing w:before="0"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TERMIN: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21 maja 2026 r. (czwartek) godz. 12.00  </w:t>
      </w:r>
    </w:p>
    <w:p xmlns:wp14="http://schemas.microsoft.com/office/word/2010/wordml" w14:paraId="0E27B00A" wp14:textId="77777777">
      <w:pPr>
        <w:pStyle w:val="Normal"/>
        <w:suppressAutoHyphens w:val="true"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 xmlns:wp14="http://schemas.microsoft.com/office/word/2010/wordml" w14:paraId="173E3FDA" wp14:textId="77777777">
      <w:pPr>
        <w:pStyle w:val="Normal"/>
        <w:suppressAutoHyphens w:val="true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MIEJSCE KONKURSU: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Szkoła Podstawowa Nr 12 w Białymstoku, ul. Komisji Edukacji Narodowej 1 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(hol I piętra). Tego dnia będzie miało także miejsce ogłoszenie wyników. </w:t>
      </w:r>
    </w:p>
    <w:p xmlns:wp14="http://schemas.microsoft.com/office/word/2010/wordml" w14:paraId="60061E4C" wp14:textId="77777777">
      <w:pPr>
        <w:pStyle w:val="Normal"/>
        <w:suppressAutoHyphens w:val="true"/>
        <w:spacing w:before="0" w:after="0" w:line="240" w:lineRule="auto"/>
        <w:jc w:val="center"/>
        <w:rPr>
          <w:rFonts w:ascii="Times New Roman" w:hAnsi="Times New Roman" w:eastAsia="Times New Roman" w:cs="Times New Roman"/>
          <w:b/>
          <w:bCs/>
          <w:sz w:val="16"/>
          <w:szCs w:val="1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 xmlns:wp14="http://schemas.microsoft.com/office/word/2010/wordml" w14:paraId="5732AC23" wp14:textId="77777777">
      <w:pPr>
        <w:pStyle w:val="Normal"/>
        <w:suppressAutoHyphens w:val="true"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WARUNKI UCZESTNICTWA W KONKURSIE</w:t>
      </w:r>
    </w:p>
    <w:p xmlns:wp14="http://schemas.microsoft.com/office/word/2010/wordml" w14:paraId="44EAFD9C" wp14:textId="77777777">
      <w:pPr>
        <w:pStyle w:val="Normal"/>
        <w:suppressAutoHyphens w:val="true"/>
        <w:spacing w:before="0" w:after="0" w:line="240" w:lineRule="auto"/>
        <w:ind w:start="426"/>
        <w:jc w:val="both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</w:r>
    </w:p>
    <w:p xmlns:wp14="http://schemas.microsoft.com/office/word/2010/wordml" w14:paraId="45211FB1" wp14:textId="77777777">
      <w:pPr>
        <w:pStyle w:val="Normal"/>
        <w:numPr>
          <w:ilvl w:val="0"/>
          <w:numId w:val="12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Uczestnicy (soliści lub duety) wykonują jedną piosenkę, której tematyka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powinna nawiązywać do szeroko rozumianej radości człowieka z życia, radości płynącej z obcowania z ojczystą przyrodą i opiewającej piękno polskiego krajobrazu, radości z wędrowania po polskich szlakach.</w:t>
      </w:r>
    </w:p>
    <w:p xmlns:wp14="http://schemas.microsoft.com/office/word/2010/wordml" w14:paraId="4B94D5A5" wp14:textId="77777777">
      <w:pPr>
        <w:pStyle w:val="Normal"/>
        <w:suppressAutoHyphens w:val="true"/>
        <w:spacing w:before="0" w:after="0" w:line="240" w:lineRule="auto"/>
        <w:ind w:start="426"/>
        <w:jc w:val="both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</w:r>
    </w:p>
    <w:p xmlns:wp14="http://schemas.microsoft.com/office/word/2010/wordml" w14:paraId="7FE0AFAA" wp14:textId="6D674533">
      <w:pPr>
        <w:pStyle w:val="Normal"/>
        <w:numPr>
          <w:ilvl w:val="0"/>
          <w:numId w:val="9"/>
        </w:numPr>
        <w:spacing w:before="0" w:after="0" w:line="240" w:lineRule="auto"/>
        <w:ind w:start="426" w:hanging="360"/>
        <w:jc w:val="both"/>
        <w:rPr/>
      </w:pPr>
      <w:r w:rsidR="0BCFCB89">
        <w:rPr>
          <w:rFonts w:ascii="Times New Roman" w:hAnsi="Times New Roman" w:eastAsia="Times New Roman" w:cs="Times New Roman"/>
          <w:sz w:val="24"/>
          <w:szCs w:val="24"/>
        </w:rPr>
        <w:t xml:space="preserve">Warunkiem uczestnictwa w konkursie jest przesłanie do organizatora karty zgłoszenia  </w:t>
      </w:r>
      <w:r>
        <w:rPr/>
        <w:br/>
      </w:r>
      <w:r w:rsidR="0BCFCB89">
        <w:rPr>
          <w:rFonts w:ascii="Times New Roman" w:hAnsi="Times New Roman" w:eastAsia="Times New Roman" w:cs="Times New Roman"/>
          <w:sz w:val="24"/>
          <w:szCs w:val="24"/>
        </w:rPr>
        <w:t xml:space="preserve">w postaci formularza online: </w:t>
      </w:r>
      <w:hyperlink r:id="R32261f9db7ec4b51">
        <w:r w:rsidRPr="0BCFCB89" w:rsidR="0BCFCB89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 xml:space="preserve">Formularz zgłoszeniowy  </w:t>
        </w:r>
      </w:hyperlink>
      <w:r w:rsidR="0BCFCB89">
        <w:rPr>
          <w:rFonts w:ascii="Times New Roman" w:hAnsi="Times New Roman" w:eastAsia="Times New Roman" w:cs="Times New Roman"/>
          <w:sz w:val="24"/>
          <w:szCs w:val="24"/>
          <w:shd w:val="clear" w:fill="auto"/>
        </w:rPr>
        <w:t xml:space="preserve"> </w:t>
      </w:r>
      <w:r w:rsidR="0BCFCB8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BCFCB8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</w:t>
      </w:r>
      <w:r w:rsidR="0BCFCB89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o dnia 15 maja 2026 r. </w:t>
      </w:r>
      <w:r w:rsidR="0BCFCB89">
        <w:rPr>
          <w:rFonts w:ascii="Times New Roman" w:hAnsi="Times New Roman" w:eastAsia="Times New Roman" w:cs="Times New Roman"/>
          <w:sz w:val="24"/>
          <w:szCs w:val="24"/>
        </w:rPr>
        <w:t xml:space="preserve">dostępnego </w:t>
      </w:r>
      <w:r w:rsidR="0BCFCB89">
        <w:rPr>
          <w:rFonts w:ascii="Times New Roman" w:hAnsi="Times New Roman" w:eastAsia="Times New Roman" w:cs="Times New Roman"/>
          <w:sz w:val="24"/>
          <w:szCs w:val="24"/>
        </w:rPr>
        <w:t xml:space="preserve">także  na</w:t>
      </w:r>
      <w:r w:rsidR="0BCFCB89">
        <w:rPr>
          <w:rFonts w:ascii="Times New Roman" w:hAnsi="Times New Roman" w:eastAsia="Times New Roman" w:cs="Times New Roman"/>
          <w:sz w:val="24"/>
          <w:szCs w:val="24"/>
        </w:rPr>
        <w:t xml:space="preserve"> stronie www organizatora – dla każdego solisty/duetu należy wypełnić oddzielny formularz, a także </w:t>
      </w:r>
      <w:r w:rsidR="0BCFCB8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dostarczenie wypełnionej przez rodziców/opiekunów prawnych zgody na udział w Konkursie oraz podpisanie oświadczeń zgodnie ze wzorem, stanowiącym załącznik do niniejszego Regulaminu. Podpisane zgody rodziców/opiekunów prawnych na udział w konkursie należy przesłać do dnia 15 maja 2026 r. pocztą elektroniczną na adres:</w:t>
      </w:r>
      <w:r w:rsidR="0BCFCB8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hyperlink r:id="Rfba78b7efad844a5">
        <w:r w:rsidRPr="0BCFCB89" w:rsidR="0BCFCB89">
          <w:rPr>
            <w:rStyle w:val="Hyperlink"/>
            <w:rFonts w:ascii="Times New Roman" w:hAnsi="Times New Roman" w:eastAsia="Times New Roman"/>
            <w:sz w:val="24"/>
            <w:szCs w:val="24"/>
          </w:rPr>
          <w:t>jolanta.zajkowska@sp12.bialystok.pl</w:t>
        </w:r>
      </w:hyperlink>
      <w:r w:rsidR="0BCFCB89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</w:p>
    <w:p xmlns:wp14="http://schemas.microsoft.com/office/word/2010/wordml" w14:paraId="3DEEC669" wp14:textId="77777777">
      <w:pPr>
        <w:pStyle w:val="Normal"/>
        <w:spacing w:before="0" w:after="0" w:line="240" w:lineRule="auto"/>
        <w:ind w:start="426"/>
        <w:jc w:val="both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</w:r>
    </w:p>
    <w:p xmlns:wp14="http://schemas.microsoft.com/office/word/2010/wordml" w14:paraId="7F3375F1" wp14:textId="77777777">
      <w:pPr>
        <w:pStyle w:val="Normal"/>
        <w:numPr>
          <w:ilvl w:val="0"/>
          <w:numId w:val="9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Każda placówka może zgłosić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maksymalnie 2 solistów i 2 duety.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Jeżeli uczestnik bierze udział jako solista, nie może wystąpić w duecie i odwrotnie. </w:t>
      </w:r>
    </w:p>
    <w:p xmlns:wp14="http://schemas.microsoft.com/office/word/2010/wordml" w14:paraId="3656B9AB" wp14:textId="77777777">
      <w:pPr>
        <w:pStyle w:val="Normal"/>
        <w:suppressAutoHyphens w:val="true"/>
        <w:spacing w:before="0"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</w:r>
    </w:p>
    <w:p xmlns:wp14="http://schemas.microsoft.com/office/word/2010/wordml" w14:paraId="3D09025D" wp14:textId="77777777">
      <w:pPr>
        <w:pStyle w:val="Normal"/>
        <w:numPr>
          <w:ilvl w:val="0"/>
          <w:numId w:val="9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Solista lub duet wykonuje jedną piosenkę z podkładem z akompaniamentem instrumentalnym (bez wokalu) lub z akompaniamentem na żywo. </w:t>
      </w:r>
      <w:r>
        <w:rPr>
          <w:rFonts w:ascii="Times New Roman" w:hAnsi="Times New Roman" w:eastAsia="Times New Roman" w:cs="Times New Roman"/>
          <w:sz w:val="24"/>
          <w:szCs w:val="24"/>
          <w:shd w:val="clear" w:fill="auto"/>
        </w:rPr>
        <w:t>Piosenki wykonywane przez uczestników z jednej placówki powinny być różne. Pr</w:t>
      </w:r>
      <w:r>
        <w:rPr>
          <w:rFonts w:ascii="Times New Roman" w:hAnsi="Times New Roman" w:eastAsia="Times New Roman" w:cs="Times New Roman"/>
          <w:sz w:val="24"/>
          <w:szCs w:val="24"/>
        </w:rPr>
        <w:t>osimy, aby czas trwania prezentowanej piosenki nie przekraczał 3 minut.</w:t>
      </w:r>
    </w:p>
    <w:p xmlns:wp14="http://schemas.microsoft.com/office/word/2010/wordml" w14:paraId="45FB0818" wp14:textId="77777777">
      <w:pPr>
        <w:pStyle w:val="Normal"/>
        <w:suppressAutoHyphens w:val="true"/>
        <w:spacing w:before="0"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</w:r>
    </w:p>
    <w:p xmlns:wp14="http://schemas.microsoft.com/office/word/2010/wordml" w14:paraId="6C7E617E" wp14:textId="77777777">
      <w:pPr>
        <w:pStyle w:val="Normal"/>
        <w:numPr>
          <w:ilvl w:val="0"/>
          <w:numId w:val="9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name="_Hlk132120623" w:id="0"/>
      <w:r>
        <w:rPr>
          <w:rFonts w:ascii="Times New Roman" w:hAnsi="Times New Roman" w:eastAsia="Times New Roman" w:cs="Times New Roman"/>
          <w:sz w:val="24"/>
          <w:szCs w:val="24"/>
        </w:rPr>
        <w:t xml:space="preserve">Informacje o przebiegu i kolejności występów konkursowych </w:t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>przesłane będą w dniu 19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maja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na adresy mailowe wskazane w zgłoszeniu.</w:t>
      </w:r>
      <w:bookmarkStart w:name="_Hlk132120733" w:id="1"/>
      <w:bookmarkEnd w:id="1"/>
    </w:p>
    <w:p xmlns:wp14="http://schemas.microsoft.com/office/word/2010/wordml" w14:paraId="049F31CB" wp14:textId="77777777">
      <w:pPr>
        <w:pStyle w:val="Normal"/>
        <w:suppressAutoHyphens w:val="true"/>
        <w:spacing w:before="0"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</w:r>
    </w:p>
    <w:p xmlns:wp14="http://schemas.microsoft.com/office/word/2010/wordml" w14:paraId="13F74EAE" wp14:textId="77777777">
      <w:pPr>
        <w:pStyle w:val="Normal"/>
        <w:numPr>
          <w:ilvl w:val="0"/>
          <w:numId w:val="9"/>
        </w:numPr>
        <w:shd w:val="clear" w:color="auto" w:fill="FFFFFF" w:themeFill="background1"/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Opiekun uczestnika powinien wysłać plik muzyczny w wersji elektronicznej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najpóźniej do dnia 18 maja 2026 r.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na adres: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hyperlink r:id="rId4">
        <w:r>
          <w:rPr>
            <w:rStyle w:val="Hyperlink"/>
            <w:rFonts w:ascii="Times New Roman" w:hAnsi="Times New Roman" w:eastAsia="Times New Roman"/>
            <w:sz w:val="24"/>
            <w:szCs w:val="24"/>
          </w:rPr>
          <w:t>jolanta.zajkowska@sp12.bialystok.pl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>
        <w:rPr/>
        <w:br/>
      </w:r>
      <w:r>
        <w:rPr>
          <w:rFonts w:ascii="Times New Roman" w:hAnsi="Times New Roman" w:eastAsia="Times New Roman" w:cs="Times New Roman"/>
          <w:sz w:val="24"/>
          <w:szCs w:val="24"/>
        </w:rPr>
        <w:t>W treści maila proszę podać imię i nazwisko uczestnika, nazwę placówki i tytuł utworu.</w:t>
      </w:r>
    </w:p>
    <w:p xmlns:wp14="http://schemas.microsoft.com/office/word/2010/wordml" w14:paraId="53128261" wp14:textId="77777777">
      <w:pPr>
        <w:pStyle w:val="Normal"/>
        <w:spacing w:before="0" w:after="0" w:line="240" w:lineRule="auto"/>
        <w:ind w:start="708"/>
        <w:rPr>
          <w:rFonts w:ascii="Times New Roman" w:hAnsi="Times New Roman" w:eastAsia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</w:r>
    </w:p>
    <w:p xmlns:wp14="http://schemas.microsoft.com/office/word/2010/wordml" w14:paraId="58E7ADC1" wp14:textId="77777777">
      <w:pPr>
        <w:pStyle w:val="Normal"/>
        <w:numPr>
          <w:ilvl w:val="0"/>
          <w:numId w:val="9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Komisja konkursowa powołana przez organizatora przyzna wyróżniającym się uczestnikom nagrody i wyróżnienia.</w:t>
      </w:r>
    </w:p>
    <w:p xmlns:wp14="http://schemas.microsoft.com/office/word/2010/wordml" w14:paraId="62486C05" wp14:textId="77777777">
      <w:pPr>
        <w:pStyle w:val="Normal"/>
        <w:spacing w:before="0" w:after="0" w:line="240" w:lineRule="auto"/>
        <w:ind w:start="708"/>
        <w:rPr>
          <w:rFonts w:ascii="Times New Roman" w:hAnsi="Times New Roman" w:eastAsia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</w:r>
    </w:p>
    <w:p xmlns:wp14="http://schemas.microsoft.com/office/word/2010/wordml" w14:paraId="522657E4" wp14:textId="77777777">
      <w:pPr>
        <w:pStyle w:val="Normal"/>
        <w:numPr>
          <w:ilvl w:val="0"/>
          <w:numId w:val="9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Przy ocenie występu komisja będzie brała pod uwagę: poczucie rytmu, walory głosowe, muzykalność, dykcję, oryginalność prezentacji, dobór repertuaru (zgodny z regulaminową tematyką) i ogólny wyraz artystyczny.</w:t>
      </w:r>
    </w:p>
    <w:p xmlns:wp14="http://schemas.microsoft.com/office/word/2010/wordml" w14:paraId="4101652C" wp14:textId="77777777">
      <w:pPr>
        <w:pStyle w:val="Normal"/>
        <w:suppressAutoHyphens w:val="true"/>
        <w:spacing w:before="0"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</w:r>
    </w:p>
    <w:p xmlns:wp14="http://schemas.microsoft.com/office/word/2010/wordml" w14:paraId="67B44914" wp14:textId="77777777">
      <w:pPr>
        <w:pStyle w:val="Normal"/>
        <w:numPr>
          <w:ilvl w:val="0"/>
          <w:numId w:val="9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Opiekunowie uczniów biorących udział w konkursie otrzymają pisemne podziękowanie za wkład pracy włożony w przygotowanie uczniów do konkursu.</w:t>
      </w:r>
    </w:p>
    <w:p xmlns:wp14="http://schemas.microsoft.com/office/word/2010/wordml" w14:paraId="4B99056E" wp14:textId="77777777">
      <w:pPr>
        <w:pStyle w:val="Normal"/>
        <w:suppressAutoHyphens w:val="true"/>
        <w:spacing w:before="0"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</w:r>
    </w:p>
    <w:p xmlns:wp14="http://schemas.microsoft.com/office/word/2010/wordml" w14:paraId="4677DF70" wp14:textId="77777777">
      <w:pPr>
        <w:pStyle w:val="Normal"/>
        <w:numPr>
          <w:ilvl w:val="0"/>
          <w:numId w:val="9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Uczestnicy i ich opiekunowie przyjeżdżają na konkurs na własny koszt - organizatorzy nie zwracają kosztów podróży.</w:t>
      </w:r>
    </w:p>
    <w:p xmlns:wp14="http://schemas.microsoft.com/office/word/2010/wordml" w14:paraId="1299C43A" wp14:textId="77777777">
      <w:pPr>
        <w:pStyle w:val="Normal"/>
        <w:suppressAutoHyphens w:val="true"/>
        <w:spacing w:before="0"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sz w:val="16"/>
          <w:szCs w:val="16"/>
        </w:rPr>
      </w:r>
    </w:p>
    <w:p xmlns:wp14="http://schemas.microsoft.com/office/word/2010/wordml" w14:paraId="4DDBEF00" wp14:textId="77777777">
      <w:pPr>
        <w:pStyle w:val="Normal"/>
        <w:spacing w:before="0" w:after="0" w:line="240" w:lineRule="auto"/>
        <w:ind w:start="708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</w:r>
    </w:p>
    <w:p xmlns:wp14="http://schemas.microsoft.com/office/word/2010/wordml" w14:paraId="1449F47C" wp14:textId="77777777">
      <w:pPr>
        <w:pStyle w:val="Normal"/>
        <w:numPr>
          <w:ilvl w:val="0"/>
          <w:numId w:val="9"/>
        </w:numPr>
        <w:suppressAutoHyphens w:val="true"/>
        <w:spacing w:before="0" w:after="0" w:line="240" w:lineRule="auto"/>
        <w:ind w:start="426" w:hanging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Organizatorzy konkursu zastrzegają sobie możliwość zmiany regulaminu w przypadku wystąpienia nieprzewidzianych okoliczności. O zmianach tych opiekunowie uczestników zostaną poinformowani.</w:t>
      </w:r>
    </w:p>
    <w:p xmlns:wp14="http://schemas.microsoft.com/office/word/2010/wordml" w14:paraId="3461D779" wp14:textId="77777777">
      <w:pPr>
        <w:pStyle w:val="Normal"/>
        <w:suppressAutoHyphens w:val="true"/>
        <w:snapToGrid w:val="false"/>
        <w:spacing w:before="0" w:after="0" w:line="240" w:lineRule="auto"/>
        <w:rPr>
          <w:rFonts w:ascii="Times New Roman" w:hAnsi="Times New Roman" w:eastAsia="Times New Roman"/>
          <w:b/>
          <w:smallCaps/>
          <w:sz w:val="16"/>
          <w:szCs w:val="1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/>
          <w:b/>
          <w:smallCaps/>
          <w:sz w:val="16"/>
          <w:szCs w:val="1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 xmlns:wp14="http://schemas.microsoft.com/office/word/2010/wordml" w14:paraId="1D1E8E0B" wp14:textId="77777777">
      <w:pPr>
        <w:pStyle w:val="Normal"/>
        <w:suppressAutoHyphens w:val="true"/>
        <w:snapToGrid w:val="false"/>
        <w:spacing w:before="0" w:after="0" w:line="240" w:lineRule="auto"/>
        <w:rPr>
          <w:rFonts w:ascii="Times New Roman" w:hAnsi="Times New Roman" w:eastAsia="Times New Roman"/>
          <w:b/>
          <w:smallCaps/>
          <w:sz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/>
          <w:b/>
          <w:smallCaps/>
          <w:sz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kontakt</w:t>
      </w:r>
    </w:p>
    <w:p xmlns:wp14="http://schemas.microsoft.com/office/word/2010/wordml" w14:paraId="3CF2D8B6" wp14:textId="77777777">
      <w:pPr>
        <w:pStyle w:val="Normal"/>
        <w:suppressAutoHyphens w:val="true"/>
        <w:snapToGrid w:val="false"/>
        <w:spacing w:before="0" w:after="0" w:line="240" w:lineRule="auto"/>
        <w:rPr>
          <w:rFonts w:ascii="Times New Roman" w:hAnsi="Times New Roman" w:eastAsia="Times New Roman"/>
          <w:sz w:val="16"/>
          <w:szCs w:val="16"/>
          <w:lang w:eastAsia="ar-SA"/>
        </w:rPr>
      </w:pPr>
      <w:r>
        <w:rPr>
          <w:rFonts w:ascii="Times New Roman" w:hAnsi="Times New Roman" w:eastAsia="Times New Roman"/>
          <w:sz w:val="16"/>
          <w:szCs w:val="16"/>
          <w:lang w:eastAsia="ar-SA"/>
        </w:rPr>
      </w:r>
    </w:p>
    <w:p xmlns:wp14="http://schemas.microsoft.com/office/word/2010/wordml" w14:paraId="58DF4D1B" wp14:textId="77777777">
      <w:pPr>
        <w:pStyle w:val="Normal"/>
        <w:suppressAutoHyphens w:val="true"/>
        <w:snapToGrid w:val="false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  <w:lang w:eastAsia="ar-SA"/>
        </w:rPr>
        <w:t xml:space="preserve">Ewa Sokolińska </w:t>
      </w:r>
      <w:r>
        <w:rPr/>
        <w:tab/>
      </w:r>
      <w:r>
        <w:rPr>
          <w:rFonts w:ascii="Times New Roman" w:hAnsi="Times New Roman" w:eastAsia="Times New Roman"/>
          <w:sz w:val="24"/>
          <w:szCs w:val="24"/>
          <w:lang w:eastAsia="ar-SA"/>
        </w:rPr>
        <w:t xml:space="preserve">tel. 660 417 011 </w:t>
      </w:r>
      <w:hyperlink r:id="rId5">
        <w:r>
          <w:rPr>
            <w:rStyle w:val="Hyperlink"/>
            <w:rFonts w:ascii="Times New Roman" w:hAnsi="Times New Roman" w:eastAsia="Times New Roman"/>
            <w:sz w:val="24"/>
            <w:szCs w:val="24"/>
          </w:rPr>
          <w:t>ewa.sokolinska@sp12.bialystok.pl</w:t>
        </w:r>
      </w:hyperlink>
    </w:p>
    <w:p xmlns:wp14="http://schemas.microsoft.com/office/word/2010/wordml" w14:paraId="2F1D28ED" wp14:textId="77777777">
      <w:pPr>
        <w:pStyle w:val="Normal"/>
        <w:spacing w:before="0" w:after="0" w:line="240" w:lineRule="auto"/>
        <w:rPr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Jolanta Zajkowska </w:t>
      </w:r>
      <w:r>
        <w:rPr>
          <w:rFonts w:ascii="Times New Roman" w:hAnsi="Times New Roman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tel. 502 964 915 </w:t>
      </w:r>
      <w:hyperlink r:id="rId6">
        <w:r>
          <w:rPr>
            <w:rStyle w:val="Hyperlink"/>
            <w:rFonts w:ascii="Times New Roman" w:hAnsi="Times New Roman" w:eastAsia="Times New Roman"/>
            <w:sz w:val="24"/>
            <w:szCs w:val="24"/>
          </w:rPr>
          <w:t>jolanta.zajkowska@sp12.bialystok.pl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14:paraId="0FB78278" wp14:textId="77777777">
      <w:pPr>
        <w:pStyle w:val="Normal"/>
        <w:keepNext w:val="true"/>
        <w:numPr>
          <w:ilvl w:val="0"/>
          <w:numId w:val="0"/>
        </w:numPr>
        <w:tabs>
          <w:tab w:val="clear" w:pos="708"/>
          <w:tab w:val="left" w:leader="none" w:pos="0"/>
        </w:tabs>
        <w:suppressAutoHyphens w:val="true"/>
        <w:spacing w:before="0" w:after="0" w:line="240" w:lineRule="auto"/>
        <w:ind w:start="720" w:hanging="720"/>
        <w:jc w:val="center"/>
        <w:outlineLvl w:val="2"/>
        <w:rPr>
          <w:rFonts w:ascii="Times New Roman" w:hAnsi="Times New Roman" w:eastAsia="Times New Roman" w:cs="Times New Roman"/>
          <w:b/>
          <w:bCs/>
          <w:color w:val="365F91"/>
          <w:sz w:val="30"/>
          <w:szCs w:val="3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color w:val="365F91"/>
          <w:sz w:val="30"/>
          <w:szCs w:val="3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 xmlns:wp14="http://schemas.microsoft.com/office/word/2010/wordml" w14:paraId="1FC39945" wp14:textId="77777777">
      <w:pPr>
        <w:pStyle w:val="Normal"/>
        <w:keepNext w:val="true"/>
        <w:numPr>
          <w:ilvl w:val="0"/>
          <w:numId w:val="0"/>
        </w:numPr>
        <w:tabs>
          <w:tab w:val="clear" w:pos="708"/>
          <w:tab w:val="left" w:leader="none" w:pos="0"/>
        </w:tabs>
        <w:suppressAutoHyphens w:val="true"/>
        <w:spacing w:before="0" w:after="0" w:line="240" w:lineRule="auto"/>
        <w:ind w:start="0" w:hanging="0"/>
        <w:jc w:val="center"/>
        <w:outlineLvl w:val="2"/>
        <w:rPr>
          <w:rFonts w:ascii="Times New Roman" w:hAnsi="Times New Roman" w:eastAsia="Times New Roman" w:cs="Times New Roman"/>
          <w:b/>
          <w:bCs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 xmlns:wp14="http://schemas.microsoft.com/office/word/2010/wordml" w14:paraId="0562CB0E" wp14:textId="77777777">
      <w:pPr>
        <w:pStyle w:val="Normal"/>
        <w:numPr>
          <w:ilvl w:val="0"/>
          <w:numId w:val="0"/>
        </w:numPr>
        <w:tabs>
          <w:tab w:val="clear" w:pos="708"/>
          <w:tab w:val="left" w:leader="none" w:pos="0"/>
        </w:tabs>
        <w:suppressAutoHyphens w:val="true"/>
        <w:spacing w:before="0" w:after="0" w:line="240" w:lineRule="auto"/>
        <w:ind w:start="0" w:hanging="0"/>
        <w:jc w:val="center"/>
        <w:outlineLvl w:val="2"/>
        <w:rPr>
          <w:rFonts w:ascii="Times New Roman" w:hAnsi="Times New Roman" w:eastAsia="Times New Roman" w:cs="Times New Roman"/>
          <w:b/>
          <w:bCs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 xmlns:wp14="http://schemas.microsoft.com/office/word/2010/wordml" w14:paraId="7B793F45" wp14:textId="77777777">
      <w:pPr>
        <w:pStyle w:val="Normal"/>
        <w:numPr>
          <w:ilvl w:val="0"/>
          <w:numId w:val="0"/>
        </w:numPr>
        <w:tabs>
          <w:tab w:val="clear" w:pos="708"/>
          <w:tab w:val="left" w:leader="none" w:pos="0"/>
        </w:tabs>
        <w:suppressAutoHyphens w:val="true"/>
        <w:spacing w:before="0" w:after="0" w:line="240" w:lineRule="auto"/>
        <w:ind w:start="0" w:hanging="0"/>
        <w:jc w:val="center"/>
        <w:outlineLvl w:val="2"/>
        <w:rPr>
          <w:rFonts w:ascii="Times New Roman" w:hAnsi="Times New Roman" w:eastAsia="Times New Roman" w:cs="Times New Roman"/>
          <w:b/>
          <w:bCs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 w:cs="Times New Roman"/>
          <w:b/>
          <w:bCs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SERDECZNIE ZAPRASZAMY DO UDZIAŁU W KONKURSIE!</w:t>
      </w:r>
    </w:p>
    <w:p xmlns:wp14="http://schemas.microsoft.com/office/word/2010/wordml" w14:paraId="34CE0A41" wp14:textId="77777777">
      <w:pPr>
        <w:pStyle w:val="Normal"/>
        <w:keepNext w:val="true"/>
        <w:numPr>
          <w:ilvl w:val="0"/>
          <w:numId w:val="0"/>
        </w:numPr>
        <w:spacing w:before="0" w:after="0" w:line="240" w:lineRule="auto"/>
        <w:ind w:start="0" w:hanging="0"/>
        <w:jc w:val="center"/>
        <w:outlineLvl w:val="2"/>
        <w:rPr>
          <w:rFonts w:ascii="Times New Roman" w:hAnsi="Times New Roman" w:eastAsia="Times New Roman" w:cs="Times New Roman"/>
          <w:b/>
          <w:bCs/>
          <w:color w:val="0033CC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color w:val="0033CC"/>
          <w:sz w:val="24"/>
          <w:szCs w:val="24"/>
          <w:lang w:eastAsia="ar-SA"/>
        </w:rPr>
      </w:r>
    </w:p>
    <w:p xmlns:wp14="http://schemas.microsoft.com/office/word/2010/wordml" w14:paraId="62EBF3C5" wp14:textId="77777777">
      <w:pPr>
        <w:pStyle w:val="Normal"/>
        <w:rPr/>
      </w:pPr>
      <w:r>
        <w:rPr/>
      </w:r>
    </w:p>
    <w:p xmlns:wp14="http://schemas.microsoft.com/office/word/2010/wordml" w14:paraId="6D98A12B" wp14:textId="77777777">
      <w:pPr>
        <w:pStyle w:val="Normal"/>
        <w:spacing w:before="0" w:after="200"/>
        <w:rPr>
          <w:rStyle w:val="Strong"/>
          <w:b w:val="false"/>
          <w:bCs w:val="false"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</w:r>
    </w:p>
    <w:sectPr>
      <w:headerReference w:type="even" r:id="rId7"/>
      <w:headerReference w:type="default" r:id="rId8"/>
      <w:headerReference w:type="first" r:id="rId9"/>
      <w:type w:val="nextPage"/>
      <w:pgSz w:w="11906" w:h="16838" w:orient="portrait"/>
      <w:pgMar w:top="993" w:right="1416" w:bottom="993" w:left="1418" w:header="284" w:footer="0" w:gutter="0"/>
      <w:pgNumType w:fmt="decimal"/>
      <w:formProt w:val="false"/>
      <w:textDirection w:val="lrTb"/>
      <w:docGrid w:type="default" w:linePitch="360" w:charSpace="0"/>
      <w:cols w:num="1"/>
      <w:footerReference w:type="default" r:id="Rb5dfa6a50ab5458c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 Narrow">
    <w:charset w:val="ee" w:characterSet="windows-125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D8B4006" w:rsidTr="7D8B4006" w14:paraId="2B339D7F">
      <w:trPr>
        <w:trHeight w:val="300"/>
      </w:trPr>
      <w:tc>
        <w:tcPr>
          <w:tcW w:w="3020" w:type="dxa"/>
          <w:tcMar/>
        </w:tcPr>
        <w:p w:rsidR="7D8B4006" w:rsidP="7D8B4006" w:rsidRDefault="7D8B4006" w14:paraId="5BA6F7A9" w14:textId="5B432A1A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D8B4006" w:rsidP="7D8B4006" w:rsidRDefault="7D8B4006" w14:paraId="3FF73435" w14:textId="61F31A4A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7D8B4006" w:rsidP="7D8B4006" w:rsidRDefault="7D8B4006" w14:paraId="664E2734" w14:textId="436ED773">
          <w:pPr>
            <w:pStyle w:val="Header"/>
            <w:bidi w:val="0"/>
            <w:ind w:right="-115"/>
            <w:jc w:val="right"/>
          </w:pPr>
        </w:p>
      </w:tc>
    </w:tr>
  </w:tbl>
  <w:p w:rsidR="7D8B4006" w:rsidP="7D8B4006" w:rsidRDefault="7D8B4006" w14:paraId="60A3AA4F" w14:textId="1DC72D19">
    <w:pPr>
      <w:pStyle w:val="Footer"/>
      <w:bidi w:val="0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 xmlns:wp14="http://schemas.microsoft.com/office/word/2010/wordml" w14:paraId="2946DB82" wp14:textId="77777777"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a="http://schemas.openxmlformats.org/drawingml/2006/main" mc:Ignorable="w14 wp14 w15">
  <w:p xmlns:wp14="http://schemas.microsoft.com/office/word/2010/wordml" w14:paraId="5997CC1D" wp14:textId="77777777">
    <w:pPr>
      <w:pStyle w:val="Header"/>
    </w:pPr>
    <w:r w:rsidR="7D8B4006">
      <w:drawing>
        <wp:inline xmlns:wp14="http://schemas.microsoft.com/office/word/2010/wordprocessingDrawing" wp14:editId="4E72964F" wp14:anchorId="133316B1">
          <wp:extent cx="1238666" cy="695325"/>
          <wp:effectExtent l="0" t="0" r="0" b="0"/>
          <wp:docPr id="1" name="Obraz 4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" name="Obraz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 rot="0">
                    <a:off x="0" y="0"/>
                    <a:ext cx="1238666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a="http://schemas.openxmlformats.org/drawingml/2006/main" mc:Ignorable="w14 wp14 w15">
  <w:p xmlns:wp14="http://schemas.microsoft.com/office/word/2010/wordml" w14:paraId="110FFD37" wp14:textId="77777777">
    <w:pPr>
      <w:pStyle w:val="Header"/>
      <w:rPr/>
    </w:pPr>
    <w:r>
      <w:rPr/>
      <w:drawing>
        <wp:inline xmlns:wp14="http://schemas.microsoft.com/office/word/2010/wordprocessingDrawing" distT="0" distB="0" distL="0" distR="0" wp14:anchorId="0C641470" wp14:editId="7777777">
          <wp:extent cx="1035050" cy="581025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hint="default" w:ascii="Wingdings" w:hAnsi="Wingdings" w:cs="Wingdings"/>
      </w:rPr>
    </w:lvl>
    <w:nsid w:val="6bf86182"/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hint="default" w:ascii="Wingdings" w:hAnsi="Wingdings" w:cs="Wingdings"/>
      </w:rPr>
    </w:lvl>
    <w:nsid w:val="7ba8366e"/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hint="default" w:ascii="Wingdings" w:hAnsi="Wingdings" w:cs="Wingdings"/>
      </w:rPr>
    </w:lvl>
    <w:nsid w:val="171e7ad5"/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hint="default" w:ascii="Wingdings" w:hAnsi="Wingdings" w:cs="Wingdings"/>
      </w:rPr>
    </w:lvl>
    <w:nsid w:val="552209d2"/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hint="default" w:ascii="Wingdings" w:hAnsi="Wingdings" w:cs="Wingdings"/>
      </w:rPr>
    </w:lvl>
    <w:nsid w:val="221eeec9"/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  <w:nsid w:val="3c18ab85"/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  <w:nsid w:val="6116ed91"/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  <w:nsid w:val="576b38dd"/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  <w:nsid w:val="35aedffd"/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nsid w:val="7da98e1e"/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8"/>
    <w:lvlOverride w:ilvl="0">
      <w:startOverride w:val="1"/>
    </w:lvlOverride>
  </w:num>
  <w:num w:numId="12">
    <w:abstractNumId w:val="9"/>
    <w:lvlOverride w:ilvl="0">
      <w:startOverride w:val="1"/>
    </w:lvlOverride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10"/>
  <w:trackRevisions w:val="false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8B4006"/>
    <w:rsid w:val="0BCFCB89"/>
    <w:rsid w:val="7D8B4006"/>
  </w:rsids>
  <w:themeFontLang w:val="pl-PL" w:eastAsia="ja-JP" w:bidi=""/>
  <w14:docId w14:val="250FAA7E"/>
  <w15:docId w15:val="{7E9A49A9-C962-4F48-8058-F5EFC087EC8D}"/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657d"/>
    <w:pPr>
      <w:widowControl/>
      <w:suppressAutoHyphens w:val="true"/>
      <w:bidi w:val="0"/>
      <w:spacing w:before="0" w:after="200" w:line="276" w:lineRule="auto"/>
      <w:jc w:val="start"/>
    </w:pPr>
    <w:rPr>
      <w:rFonts w:ascii="Calibri" w:hAnsi="Calibri" w:eastAsia="" w:cs="Calibri" w:eastAsiaTheme="minorEastAsia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99"/>
    <w:qFormat/>
    <w:rsid w:val="0031657d"/>
    <w:rPr>
      <w:rFonts w:ascii="Times New Roman" w:hAnsi="Times New Roman" w:cs="Times New Roman"/>
      <w:b/>
      <w:bCs/>
    </w:rPr>
  </w:style>
  <w:style w:type="character" w:styleId="NagwekZnak" w:customStyle="1">
    <w:name w:val="Nagłówek Znak"/>
    <w:basedOn w:val="DefaultParagraphFont"/>
    <w:uiPriority w:val="99"/>
    <w:qFormat/>
    <w:rsid w:val="00356f1b"/>
    <w:rPr>
      <w:rFonts w:ascii="Calibri" w:hAnsi="Calibri" w:eastAsia="" w:cs="Calibri" w:eastAsiaTheme="minorEastAsia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356f1b"/>
    <w:rPr>
      <w:rFonts w:ascii="Calibri" w:hAnsi="Calibri" w:eastAsia="" w:cs="Calibri" w:eastAsiaTheme="minorEastAsia"/>
      <w:lang w:eastAsia="pl-PL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df68d1"/>
    <w:rPr>
      <w:rFonts w:ascii="Times New Roman" w:hAnsi="Times New Roman" w:eastAsia="SimSun" w:cs="Mangal"/>
      <w:kern w:val="2"/>
      <w:sz w:val="20"/>
      <w:szCs w:val="18"/>
      <w:lang w:eastAsia="zh-CN" w:bidi="hi-IN"/>
    </w:rPr>
  </w:style>
  <w:style w:type="character" w:styleId="Znakiprzypiswdolnychuser">
    <w:name w:val="Znaki przypisów dolnych (user)"/>
    <w:uiPriority w:val="99"/>
    <w:semiHidden/>
    <w:unhideWhenUsed/>
    <w:qFormat/>
    <w:rsid w:val="00df68d1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3593d"/>
    <w:rPr>
      <w:rFonts w:ascii="Tahoma" w:hAnsi="Tahoma" w:eastAsia="" w:cs="Tahoma" w:eastAsiaTheme="minorEastAsia"/>
      <w:sz w:val="16"/>
      <w:szCs w:val="16"/>
      <w:lang w:eastAsia="pl-PL"/>
    </w:rPr>
  </w:style>
  <w:style w:type="character" w:styleId="Hyperlink">
    <w:name w:val="Hyperlink"/>
    <w:basedOn w:val="DefaultParagraphFont"/>
    <w:uiPriority w:val="99"/>
    <w:semiHidden/>
    <w:unhideWhenUsed/>
    <w:rsid w:val="0035358f"/>
    <w:rPr>
      <w:color w:val="0000FF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31657d"/>
    <w:pPr>
      <w:widowControl/>
      <w:suppressAutoHyphens w:val="true"/>
      <w:bidi w:val="0"/>
      <w:spacing w:before="0" w:after="0" w:line="240" w:lineRule="auto"/>
      <w:jc w:val="start"/>
    </w:pPr>
    <w:rPr>
      <w:rFonts w:ascii="Calibri" w:hAnsi="Calibri" w:eastAsia="" w:cs="Calibri" w:eastAsiaTheme="minorEastAsia"/>
      <w:color w:val="auto"/>
      <w:kern w:val="0"/>
      <w:sz w:val="22"/>
      <w:szCs w:val="22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123d7b"/>
    <w:pPr>
      <w:spacing w:before="0" w:after="200"/>
      <w:ind w:start="720"/>
      <w:contextualSpacing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356f1b"/>
    <w:pPr>
      <w:tabs>
        <w:tab w:val="clear" w:pos="708"/>
        <w:tab w:val="center" w:leader="none" w:pos="4536"/>
        <w:tab w:val="right" w:leader="none" w:pos="9072"/>
      </w:tabs>
      <w:spacing w:before="0" w:after="0" w:line="240" w:lineRule="auto"/>
    </w:pPr>
    <w:rPr/>
  </w:style>
  <w:style w:type="paragraph" w:styleId="Footer">
    <w:name w:val="footer"/>
    <w:basedOn w:val="Normal"/>
    <w:link w:val="StopkaZnak"/>
    <w:uiPriority w:val="99"/>
    <w:unhideWhenUsed/>
    <w:rsid w:val="00356f1b"/>
    <w:pPr>
      <w:tabs>
        <w:tab w:val="clear" w:pos="708"/>
        <w:tab w:val="center" w:leader="none" w:pos="4536"/>
        <w:tab w:val="right" w:leader="none" w:pos="9072"/>
      </w:tabs>
      <w:spacing w:before="0" w:after="0" w:line="240" w:lineRule="auto"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df68d1"/>
    <w:pPr>
      <w:widowControl w:val="false"/>
      <w:suppressAutoHyphens w:val="true"/>
      <w:spacing w:before="0" w:after="0" w:line="240" w:lineRule="auto"/>
      <w:textAlignment w:val="baseline"/>
    </w:pPr>
    <w:rPr>
      <w:rFonts w:ascii="Times New Roman" w:hAnsi="Times New Roman" w:eastAsia="SimSun" w:cs="Mangal"/>
      <w:kern w:val="2"/>
      <w:sz w:val="20"/>
      <w:szCs w:val="18"/>
      <w:lang w:eastAsia="zh-CN" w:bidi="hi-IN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3593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numbering" w:styleId="Bezlistyuser" w:default="1">
    <w:name w:val="Bez listy (user)"/>
    <w:uiPriority w:val="99"/>
    <w:semiHidden/>
    <w:unhideWhenUsed/>
    <w:qFormat/>
  </w:style>
  <w:style w:type="table" w:styleId="Standardowy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hyperlink" Target="mailto:jolanta.zajkowska@sp12.bialystok.pl" TargetMode="External" Id="rId4" /><Relationship Type="http://schemas.openxmlformats.org/officeDocument/2006/relationships/hyperlink" Target="mailto:ewa.sokolinska@sp12.bialystok.pl" TargetMode="External" Id="rId5" /><Relationship Type="http://schemas.openxmlformats.org/officeDocument/2006/relationships/hyperlink" Target="mailto:jolanta.zajkowska@sp12.bialystok.pl" TargetMode="External" Id="rId6" /><Relationship Type="http://schemas.openxmlformats.org/officeDocument/2006/relationships/header" Target="header1.xml" Id="rId7" /><Relationship Type="http://schemas.openxmlformats.org/officeDocument/2006/relationships/header" Target="header2.xml" Id="rId8" /><Relationship Type="http://schemas.openxmlformats.org/officeDocument/2006/relationships/header" Target="header3.xml" Id="rId9" /><Relationship Type="http://schemas.openxmlformats.org/officeDocument/2006/relationships/numbering" Target="numbering.xml" Id="rId10" /><Relationship Type="http://schemas.openxmlformats.org/officeDocument/2006/relationships/fontTable" Target="fontTable.xml" Id="rId11" /><Relationship Type="http://schemas.openxmlformats.org/officeDocument/2006/relationships/settings" Target="settings.xml" Id="rId12" /><Relationship Type="http://schemas.openxmlformats.org/officeDocument/2006/relationships/theme" Target="theme/theme1.xml" Id="rId13" /><Relationship Type="http://schemas.openxmlformats.org/officeDocument/2006/relationships/customXml" Target="../customXml/item1.xml" Id="rId14" /><Relationship Type="http://schemas.openxmlformats.org/officeDocument/2006/relationships/customXml" Target="../customXml/item2.xml" Id="rId15" /><Relationship Type="http://schemas.openxmlformats.org/officeDocument/2006/relationships/customXml" Target="../customXml/item3.xml" Id="rId16" /><Relationship Type="http://schemas.openxmlformats.org/officeDocument/2006/relationships/footer" Target="footer.xml" Id="Rb5dfa6a50ab5458c" /><Relationship Type="http://schemas.openxmlformats.org/officeDocument/2006/relationships/hyperlink" Target="https://forms.cloud.microsoft/e/FHU2HEy38r" TargetMode="External" Id="R32261f9db7ec4b51" /><Relationship Type="http://schemas.openxmlformats.org/officeDocument/2006/relationships/hyperlink" Target="mailto:jolanta.zajkowska@sp12.bialystok.pl" TargetMode="External" Id="Rfba78b7efad844a5" 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7482d1-a6ae-4ad4-8254-6f90dd59c15e">
      <Terms xmlns="http://schemas.microsoft.com/office/infopath/2007/PartnerControls"/>
    </lcf76f155ced4ddcb4097134ff3c332f>
    <TaxCatchAll xmlns="95832493-fba8-4a5c-8e17-9ee12c216a98" xsi:nil="true"/>
    <SharedWithUsers xmlns="95832493-fba8-4a5c-8e17-9ee12c216a98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618FB67337444DB4689F2C3233EBC0" ma:contentTypeVersion="16" ma:contentTypeDescription="Utwórz nowy dokument." ma:contentTypeScope="" ma:versionID="d361ed2ed234c1a0b9a03e03179e386b">
  <xsd:schema xmlns:xsd="http://www.w3.org/2001/XMLSchema" xmlns:xs="http://www.w3.org/2001/XMLSchema" xmlns:p="http://schemas.microsoft.com/office/2006/metadata/properties" xmlns:ns2="f87482d1-a6ae-4ad4-8254-6f90dd59c15e" xmlns:ns3="95832493-fba8-4a5c-8e17-9ee12c216a98" targetNamespace="http://schemas.microsoft.com/office/2006/metadata/properties" ma:root="true" ma:fieldsID="8fb937a4137514b4a760fecd1a818b09" ns2:_="" ns3:_="">
    <xsd:import namespace="f87482d1-a6ae-4ad4-8254-6f90dd59c15e"/>
    <xsd:import namespace="95832493-fba8-4a5c-8e17-9ee12c21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482d1-a6ae-4ad4-8254-6f90dd59c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3fc833b2-5616-4237-ac2f-60c1977ca3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32493-fba8-4a5c-8e17-9ee12c216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788efd-650e-4810-af54-6ddf1217cc74}" ma:internalName="TaxCatchAll" ma:showField="CatchAllData" ma:web="95832493-fba8-4a5c-8e17-9ee12c21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D576C5-C9C9-477C-849E-BBBDA3DF7813}">
  <ds:schemaRefs>
    <ds:schemaRef ds:uri="http://schemas.microsoft.com/office/2006/metadata/properties"/>
    <ds:schemaRef ds:uri="http://schemas.microsoft.com/office/infopath/2007/PartnerControls"/>
    <ds:schemaRef ds:uri="f87482d1-a6ae-4ad4-8254-6f90dd59c15e"/>
    <ds:schemaRef ds:uri="95832493-fba8-4a5c-8e17-9ee12c216a98"/>
  </ds:schemaRefs>
</ds:datastoreItem>
</file>

<file path=customXml/itemProps2.xml><?xml version="1.0" encoding="utf-8"?>
<ds:datastoreItem xmlns:ds="http://schemas.openxmlformats.org/officeDocument/2006/customXml" ds:itemID="{14C0A474-2B9F-4AA3-B174-96A9D7FF44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A373A8-4191-4C6E-AD49-643DA7DC498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Ewa</dc:creator>
  <dc:description/>
  <lastModifiedBy>Jolanta Zajkowska</lastModifiedBy>
  <revision>13</revision>
  <dcterms:created xsi:type="dcterms:W3CDTF">2024-04-14T21:40:00.0000000Z</dcterms:created>
  <dcterms:modified xsi:type="dcterms:W3CDTF">2026-04-28T19:46:47.8447507Z</dcterms:modified>
  <dc:language>pl-PL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0x010100D3618FB67337444DB4689F2C3233EBC0</vt:lpwstr>
  </property>
  <property fmtid="{D5CDD505-2E9C-101B-9397-08002B2CF9AE}" pid="4" name="MediaServiceImageTags">
    <vt:lpwstr/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</Properties>
</file>